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6B" w:rsidRPr="00CA736B" w:rsidRDefault="00CA736B" w:rsidP="00CA736B">
      <w:pPr>
        <w:spacing w:before="120" w:after="216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A736B">
        <w:rPr>
          <w:rFonts w:ascii="Arial" w:eastAsia="Times New Roman" w:hAnsi="Arial" w:cs="Arial"/>
          <w:b/>
          <w:color w:val="000000"/>
          <w:sz w:val="28"/>
          <w:szCs w:val="28"/>
        </w:rPr>
        <w:t>Meningococcal Meningitis Awareness Policy and Recommendations</w:t>
      </w:r>
    </w:p>
    <w:p w:rsidR="00CA736B" w:rsidRDefault="00CA736B" w:rsidP="00CA736B">
      <w:pPr>
        <w:spacing w:before="120" w:after="216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A736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In accordance with the </w:t>
      </w:r>
      <w:r w:rsidRPr="00CA736B">
        <w:rPr>
          <w:rFonts w:ascii="Arial" w:eastAsia="Times New Roman" w:hAnsi="Arial" w:cs="Arial"/>
          <w:b/>
          <w:color w:val="000000"/>
          <w:sz w:val="20"/>
          <w:szCs w:val="20"/>
        </w:rPr>
        <w:t>Jessica Elkins Act (2014-274)</w:t>
      </w:r>
      <w:r w:rsidRPr="00CA736B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Pr="00CA736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CA736B">
        <w:rPr>
          <w:rFonts w:ascii="Arial" w:eastAsia="Times New Roman" w:hAnsi="Arial" w:cs="Arial"/>
          <w:b/>
          <w:color w:val="000000"/>
          <w:sz w:val="20"/>
          <w:szCs w:val="20"/>
        </w:rPr>
        <w:t>SCSS shall provide</w:t>
      </w:r>
      <w:r w:rsidRPr="00CA736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awareness and vaccine information </w:t>
      </w:r>
      <w:r w:rsidRPr="00CA736B">
        <w:rPr>
          <w:rFonts w:ascii="Arial" w:eastAsia="Times New Roman" w:hAnsi="Arial" w:cs="Arial"/>
          <w:color w:val="000000"/>
          <w:sz w:val="20"/>
          <w:szCs w:val="20"/>
        </w:rPr>
        <w:t>regarding</w:t>
      </w:r>
      <w:r w:rsidRPr="00CA736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Meningococcal Meningitis for par</w:t>
      </w:r>
      <w:r w:rsidRPr="00CA736B">
        <w:rPr>
          <w:rFonts w:ascii="Arial" w:eastAsia="Times New Roman" w:hAnsi="Arial" w:cs="Arial"/>
          <w:b/>
          <w:color w:val="000000"/>
          <w:sz w:val="20"/>
          <w:szCs w:val="20"/>
        </w:rPr>
        <w:t>ents of students in grades 6-12.</w:t>
      </w:r>
      <w:r w:rsidRPr="00CA736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CA736B" w:rsidRPr="00CA736B" w:rsidRDefault="00CA736B" w:rsidP="00CA736B">
      <w:pPr>
        <w:spacing w:before="120" w:after="216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736B">
        <w:rPr>
          <w:rFonts w:ascii="Arial" w:eastAsia="Times New Roman" w:hAnsi="Arial" w:cs="Arial"/>
          <w:color w:val="000000"/>
          <w:sz w:val="20"/>
          <w:szCs w:val="20"/>
        </w:rPr>
        <w:t xml:space="preserve">Parents/Guardians are recommended to go to cdc.gov and type in meningococcal </w:t>
      </w:r>
      <w:r w:rsidR="00813B8F">
        <w:rPr>
          <w:rFonts w:ascii="Arial" w:eastAsia="Times New Roman" w:hAnsi="Arial" w:cs="Arial"/>
          <w:color w:val="000000"/>
          <w:sz w:val="20"/>
          <w:szCs w:val="20"/>
        </w:rPr>
        <w:t xml:space="preserve">disease in the search box for information on awareness, prevention, and vaccination of Meningococcal Meningitis. </w:t>
      </w:r>
      <w:bookmarkStart w:id="0" w:name="_GoBack"/>
      <w:bookmarkEnd w:id="0"/>
    </w:p>
    <w:p w:rsidR="00CA736B" w:rsidRDefault="00CA736B" w:rsidP="00CA736B">
      <w:pPr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80ABA" w:rsidRDefault="00813B8F"/>
    <w:sectPr w:rsidR="0088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6B"/>
    <w:rsid w:val="00037B96"/>
    <w:rsid w:val="0004252F"/>
    <w:rsid w:val="00044E59"/>
    <w:rsid w:val="000524A9"/>
    <w:rsid w:val="00070672"/>
    <w:rsid w:val="000A34F3"/>
    <w:rsid w:val="00160F27"/>
    <w:rsid w:val="00184472"/>
    <w:rsid w:val="001A40FC"/>
    <w:rsid w:val="001C0855"/>
    <w:rsid w:val="001C3EB8"/>
    <w:rsid w:val="001D5331"/>
    <w:rsid w:val="001E4B25"/>
    <w:rsid w:val="001F55BD"/>
    <w:rsid w:val="001F7F5C"/>
    <w:rsid w:val="00235186"/>
    <w:rsid w:val="002A7B2F"/>
    <w:rsid w:val="002D78A3"/>
    <w:rsid w:val="003741D1"/>
    <w:rsid w:val="003B325D"/>
    <w:rsid w:val="003B4B23"/>
    <w:rsid w:val="003C2D92"/>
    <w:rsid w:val="003D44AB"/>
    <w:rsid w:val="003E1317"/>
    <w:rsid w:val="004040EF"/>
    <w:rsid w:val="00466996"/>
    <w:rsid w:val="004953C1"/>
    <w:rsid w:val="004E7B50"/>
    <w:rsid w:val="004F438A"/>
    <w:rsid w:val="005103BB"/>
    <w:rsid w:val="00516710"/>
    <w:rsid w:val="005B2A4E"/>
    <w:rsid w:val="005C5180"/>
    <w:rsid w:val="005C5D73"/>
    <w:rsid w:val="005D4600"/>
    <w:rsid w:val="005D55D3"/>
    <w:rsid w:val="006077DC"/>
    <w:rsid w:val="00625B24"/>
    <w:rsid w:val="00656F3E"/>
    <w:rsid w:val="00665284"/>
    <w:rsid w:val="00692B1E"/>
    <w:rsid w:val="006B1162"/>
    <w:rsid w:val="006E5340"/>
    <w:rsid w:val="006F1FD8"/>
    <w:rsid w:val="00701EE6"/>
    <w:rsid w:val="00762A81"/>
    <w:rsid w:val="00765E60"/>
    <w:rsid w:val="00773254"/>
    <w:rsid w:val="0078558E"/>
    <w:rsid w:val="007872EF"/>
    <w:rsid w:val="007D5E6F"/>
    <w:rsid w:val="00813B8F"/>
    <w:rsid w:val="00856E8A"/>
    <w:rsid w:val="00857527"/>
    <w:rsid w:val="0086427E"/>
    <w:rsid w:val="00866213"/>
    <w:rsid w:val="00894922"/>
    <w:rsid w:val="008E18F8"/>
    <w:rsid w:val="008E7945"/>
    <w:rsid w:val="00903AED"/>
    <w:rsid w:val="00953AB4"/>
    <w:rsid w:val="00975A6C"/>
    <w:rsid w:val="00997266"/>
    <w:rsid w:val="009B56D7"/>
    <w:rsid w:val="00A42950"/>
    <w:rsid w:val="00A44CA4"/>
    <w:rsid w:val="00A5411C"/>
    <w:rsid w:val="00AA2100"/>
    <w:rsid w:val="00AA2B83"/>
    <w:rsid w:val="00AB175C"/>
    <w:rsid w:val="00B0426C"/>
    <w:rsid w:val="00B20658"/>
    <w:rsid w:val="00B255B3"/>
    <w:rsid w:val="00B7485D"/>
    <w:rsid w:val="00BD1197"/>
    <w:rsid w:val="00C14636"/>
    <w:rsid w:val="00C27E35"/>
    <w:rsid w:val="00C450A8"/>
    <w:rsid w:val="00C77322"/>
    <w:rsid w:val="00CA736B"/>
    <w:rsid w:val="00CB6F9D"/>
    <w:rsid w:val="00CE1C89"/>
    <w:rsid w:val="00CF4A03"/>
    <w:rsid w:val="00D003AB"/>
    <w:rsid w:val="00D0226E"/>
    <w:rsid w:val="00D331BA"/>
    <w:rsid w:val="00D61F3F"/>
    <w:rsid w:val="00DB583B"/>
    <w:rsid w:val="00E43554"/>
    <w:rsid w:val="00E6143E"/>
    <w:rsid w:val="00E835F6"/>
    <w:rsid w:val="00ED517B"/>
    <w:rsid w:val="00EF05EA"/>
    <w:rsid w:val="00F47264"/>
    <w:rsid w:val="00F75C9D"/>
    <w:rsid w:val="00F83F19"/>
    <w:rsid w:val="00F913BD"/>
    <w:rsid w:val="00FB1B9A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B688"/>
  <w15:chartTrackingRefBased/>
  <w15:docId w15:val="{1154B64E-8B22-44B3-9F27-41BEF1A4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Collins</dc:creator>
  <cp:keywords/>
  <dc:description/>
  <cp:lastModifiedBy>Diana Collins</cp:lastModifiedBy>
  <cp:revision>2</cp:revision>
  <dcterms:created xsi:type="dcterms:W3CDTF">2017-07-27T14:02:00Z</dcterms:created>
  <dcterms:modified xsi:type="dcterms:W3CDTF">2017-07-27T14:10:00Z</dcterms:modified>
</cp:coreProperties>
</file>